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6AF8" w:rsidRDefault="00F60F6F">
      <w:pPr>
        <w:rPr>
          <w:b/>
        </w:rPr>
      </w:pPr>
      <w:bookmarkStart w:id="0" w:name="_GoBack"/>
      <w:bookmarkEnd w:id="0"/>
      <w:r>
        <w:rPr>
          <w:b/>
        </w:rPr>
        <w:t xml:space="preserve">Investigating Discourse Communities through Archival Research </w:t>
      </w:r>
      <w:r w:rsidR="007C2623" w:rsidRPr="00063270">
        <w:rPr>
          <w:b/>
        </w:rPr>
        <w:t xml:space="preserve"> </w:t>
      </w:r>
    </w:p>
    <w:p w:rsidR="006E748C" w:rsidRPr="00063270" w:rsidRDefault="00B97070">
      <w:pPr>
        <w:rPr>
          <w:b/>
        </w:rPr>
      </w:pPr>
      <w:r>
        <w:rPr>
          <w:b/>
        </w:rPr>
        <w:pict w14:anchorId="5571F200">
          <v:rect id="_x0000_i1025" style="width:0;height:1.5pt" o:hralign="center" o:hrstd="t" o:hr="t" fillcolor="#a0a0a0" stroked="f"/>
        </w:pict>
      </w:r>
    </w:p>
    <w:p w:rsidR="00F60F6F" w:rsidRDefault="00F60F6F"/>
    <w:p w:rsidR="007C2623" w:rsidRDefault="007C2623">
      <w:r w:rsidRPr="00063270">
        <w:rPr>
          <w:b/>
        </w:rPr>
        <w:t>Context:</w:t>
      </w:r>
      <w:r>
        <w:t xml:space="preserve"> For our first project, we considered our own experiences and memories as a resource for writing about literacy acquisition and practices. </w:t>
      </w:r>
      <w:r w:rsidR="00F60F6F">
        <w:t>For this project, we will examine how we can construct narrative</w:t>
      </w:r>
      <w:r w:rsidR="0049275B">
        <w:t>s</w:t>
      </w:r>
      <w:r w:rsidR="00F60F6F">
        <w:t xml:space="preserve"> thro</w:t>
      </w:r>
      <w:r w:rsidR="0049275B">
        <w:t>ugh archival research that shed</w:t>
      </w:r>
      <w:r w:rsidR="00F60F6F">
        <w:t xml:space="preserve"> more information about the history of particular discourse communities here at Purdue—specifically those within the College of Engineering. </w:t>
      </w:r>
    </w:p>
    <w:p w:rsidR="004457DD" w:rsidRDefault="004457DD"/>
    <w:p w:rsidR="00D06AF8" w:rsidRDefault="004457DD">
      <w:r w:rsidRPr="00063270">
        <w:rPr>
          <w:b/>
        </w:rPr>
        <w:t>Writing Scenario:</w:t>
      </w:r>
      <w:r>
        <w:t xml:space="preserve"> </w:t>
      </w:r>
      <w:r w:rsidR="00D06AF8">
        <w:t>In a group of 4-5, you will research a particular topic, event, or person related to engineering within the Purdue Archives and Special Collections</w:t>
      </w:r>
      <w:r w:rsidR="003D4A04">
        <w:t xml:space="preserve"> to write a collaborative research paper on</w:t>
      </w:r>
      <w:r w:rsidR="00D06AF8">
        <w:t>. While the topic is ultimately up to your group, here are some possible ideas to consider:</w:t>
      </w:r>
    </w:p>
    <w:p w:rsidR="00D06AF8" w:rsidRDefault="00D06AF8"/>
    <w:p w:rsidR="00D06AF8" w:rsidRDefault="00D06AF8" w:rsidP="00D06AF8">
      <w:pPr>
        <w:pStyle w:val="ListParagraph"/>
        <w:numPr>
          <w:ilvl w:val="0"/>
          <w:numId w:val="1"/>
        </w:numPr>
        <w:sectPr w:rsidR="00D06AF8" w:rsidSect="006E748C">
          <w:footerReference w:type="default" r:id="rId7"/>
          <w:pgSz w:w="12240" w:h="15840"/>
          <w:pgMar w:top="1440" w:right="1440" w:bottom="1440" w:left="1440" w:header="720" w:footer="720" w:gutter="0"/>
          <w:cols w:space="720"/>
          <w:docGrid w:linePitch="360"/>
        </w:sectPr>
      </w:pPr>
    </w:p>
    <w:p w:rsidR="00D06AF8" w:rsidRDefault="00D06AF8" w:rsidP="00D06AF8">
      <w:pPr>
        <w:pStyle w:val="ListParagraph"/>
        <w:numPr>
          <w:ilvl w:val="0"/>
          <w:numId w:val="1"/>
        </w:numPr>
      </w:pPr>
      <w:r>
        <w:t xml:space="preserve">Women in engineering/space </w:t>
      </w:r>
    </w:p>
    <w:p w:rsidR="00D06AF8" w:rsidRDefault="00D06AF8" w:rsidP="00D06AF8">
      <w:pPr>
        <w:pStyle w:val="ListParagraph"/>
        <w:numPr>
          <w:ilvl w:val="0"/>
          <w:numId w:val="1"/>
        </w:numPr>
      </w:pPr>
      <w:r>
        <w:t xml:space="preserve">Mechanics Burning tradition </w:t>
      </w:r>
    </w:p>
    <w:p w:rsidR="00D06AF8" w:rsidRDefault="00D06AF8" w:rsidP="00D06AF8">
      <w:pPr>
        <w:pStyle w:val="ListParagraph"/>
        <w:numPr>
          <w:ilvl w:val="0"/>
          <w:numId w:val="1"/>
        </w:numPr>
      </w:pPr>
      <w:r>
        <w:t>Neil Armstrong’s papers</w:t>
      </w:r>
    </w:p>
    <w:p w:rsidR="00D06AF8" w:rsidRDefault="00D06AF8" w:rsidP="00D06AF8">
      <w:pPr>
        <w:pStyle w:val="ListParagraph"/>
        <w:numPr>
          <w:ilvl w:val="0"/>
          <w:numId w:val="1"/>
        </w:numPr>
      </w:pPr>
      <w:r>
        <w:t xml:space="preserve">Work of engineering students/alumni </w:t>
      </w:r>
    </w:p>
    <w:p w:rsidR="00D06AF8" w:rsidRDefault="00D06AF8" w:rsidP="00D06AF8">
      <w:pPr>
        <w:pStyle w:val="ListParagraph"/>
        <w:numPr>
          <w:ilvl w:val="0"/>
          <w:numId w:val="1"/>
        </w:numPr>
      </w:pPr>
      <w:r>
        <w:t>Tracing history of an ENGR course</w:t>
      </w:r>
    </w:p>
    <w:p w:rsidR="00D06AF8" w:rsidRDefault="00D06AF8" w:rsidP="00D06AF8">
      <w:pPr>
        <w:pStyle w:val="ListParagraph"/>
        <w:numPr>
          <w:ilvl w:val="0"/>
          <w:numId w:val="1"/>
        </w:numPr>
      </w:pPr>
      <w:r>
        <w:t>Tracing history of a</w:t>
      </w:r>
      <w:r w:rsidR="00DE5264">
        <w:t>n ENGR</w:t>
      </w:r>
      <w:r>
        <w:t xml:space="preserve"> major </w:t>
      </w:r>
    </w:p>
    <w:p w:rsidR="00D06AF8" w:rsidRDefault="00D06AF8" w:rsidP="00D06AF8">
      <w:pPr>
        <w:pStyle w:val="ListParagraph"/>
        <w:numPr>
          <w:ilvl w:val="0"/>
          <w:numId w:val="1"/>
        </w:numPr>
      </w:pPr>
      <w:r>
        <w:t>Frank and Lillian Gilbreth collection</w:t>
      </w:r>
    </w:p>
    <w:p w:rsidR="00D06AF8" w:rsidRDefault="00D06AF8" w:rsidP="00D06AF8">
      <w:pPr>
        <w:pStyle w:val="ListParagraph"/>
        <w:numPr>
          <w:ilvl w:val="0"/>
          <w:numId w:val="1"/>
        </w:numPr>
      </w:pPr>
      <w:r>
        <w:t>Laboratories and railroad-testing labs</w:t>
      </w:r>
    </w:p>
    <w:p w:rsidR="00D06AF8" w:rsidRDefault="00D06AF8" w:rsidP="00D06AF8">
      <w:pPr>
        <w:sectPr w:rsidR="00D06AF8" w:rsidSect="00D06AF8">
          <w:type w:val="continuous"/>
          <w:pgSz w:w="12240" w:h="15840"/>
          <w:pgMar w:top="1440" w:right="1440" w:bottom="1440" w:left="1440" w:header="720" w:footer="720" w:gutter="0"/>
          <w:cols w:num="2" w:space="288"/>
          <w:docGrid w:linePitch="360"/>
        </w:sectPr>
      </w:pPr>
    </w:p>
    <w:p w:rsidR="00D06AF8" w:rsidRDefault="00D06AF8" w:rsidP="00D06AF8"/>
    <w:p w:rsidR="00461FD4" w:rsidRDefault="00461FD4" w:rsidP="00461FD4">
      <w:pPr>
        <w:autoSpaceDE w:val="0"/>
        <w:autoSpaceDN w:val="0"/>
        <w:adjustRightInd w:val="0"/>
      </w:pPr>
      <w:r w:rsidRPr="00F60FC8">
        <w:t>While the bulk of your research will stem from the archives and Purdue’s e-archives, I will also expect your group to bring in secondary research to help situate your topic within an historical context.</w:t>
      </w:r>
      <w:r>
        <w:t xml:space="preserve"> Your group might also consider interviewing an engineering faculty member to obtain more local information about your topic that may not be easily found through typical research methods (i.e. Googling it). </w:t>
      </w:r>
    </w:p>
    <w:p w:rsidR="00461FD4" w:rsidRDefault="00461FD4" w:rsidP="00461FD4">
      <w:pPr>
        <w:autoSpaceDE w:val="0"/>
        <w:autoSpaceDN w:val="0"/>
        <w:adjustRightInd w:val="0"/>
      </w:pPr>
    </w:p>
    <w:p w:rsidR="00461FD4" w:rsidRDefault="00461FD4" w:rsidP="00461FD4">
      <w:pPr>
        <w:autoSpaceDE w:val="0"/>
        <w:autoSpaceDN w:val="0"/>
        <w:adjustRightInd w:val="0"/>
      </w:pPr>
      <w:r w:rsidRPr="00461FD4">
        <w:t>You</w:t>
      </w:r>
      <w:r w:rsidR="00A94232">
        <w:t>r group</w:t>
      </w:r>
      <w:r w:rsidRPr="00461FD4">
        <w:t xml:space="preserve"> will then synthesize your ma</w:t>
      </w:r>
      <w:r>
        <w:t xml:space="preserve">terial in order to come up with </w:t>
      </w:r>
      <w:r w:rsidRPr="00461FD4">
        <w:t xml:space="preserve">an interesting angle on the subject. </w:t>
      </w:r>
      <w:r w:rsidR="00A94232">
        <w:t>As you develop the angle, consider</w:t>
      </w:r>
      <w:r w:rsidR="00D26BC1">
        <w:t xml:space="preserve"> at least one of the </w:t>
      </w:r>
      <w:r w:rsidR="00A94232">
        <w:t>following questions:</w:t>
      </w:r>
    </w:p>
    <w:p w:rsidR="00A94232" w:rsidRDefault="00A94232" w:rsidP="00A94232">
      <w:pPr>
        <w:pStyle w:val="ListParagraph"/>
        <w:numPr>
          <w:ilvl w:val="0"/>
          <w:numId w:val="2"/>
        </w:numPr>
        <w:autoSpaceDE w:val="0"/>
        <w:autoSpaceDN w:val="0"/>
        <w:adjustRightInd w:val="0"/>
      </w:pPr>
      <w:r>
        <w:t xml:space="preserve">What does this topic suggest about the particular discourse community it is a part of? </w:t>
      </w:r>
    </w:p>
    <w:p w:rsidR="00A94232" w:rsidRDefault="00A94232" w:rsidP="00A94232">
      <w:pPr>
        <w:pStyle w:val="ListParagraph"/>
        <w:numPr>
          <w:ilvl w:val="1"/>
          <w:numId w:val="2"/>
        </w:numPr>
        <w:autoSpaceDE w:val="0"/>
        <w:autoSpaceDN w:val="0"/>
        <w:adjustRightInd w:val="0"/>
      </w:pPr>
      <w:r>
        <w:t>Does the topic suggest anything about the shared goals of its particular community?</w:t>
      </w:r>
    </w:p>
    <w:p w:rsidR="00A94232" w:rsidRDefault="00A94232" w:rsidP="00A94232">
      <w:pPr>
        <w:pStyle w:val="ListParagraph"/>
        <w:numPr>
          <w:ilvl w:val="1"/>
          <w:numId w:val="2"/>
        </w:numPr>
        <w:autoSpaceDE w:val="0"/>
        <w:autoSpaceDN w:val="0"/>
        <w:adjustRightInd w:val="0"/>
      </w:pPr>
      <w:r>
        <w:t>What does the topic suggest about the members of its particular community?</w:t>
      </w:r>
    </w:p>
    <w:p w:rsidR="00461FD4" w:rsidRDefault="00A94232" w:rsidP="00A94232">
      <w:pPr>
        <w:pStyle w:val="ListParagraph"/>
        <w:numPr>
          <w:ilvl w:val="1"/>
          <w:numId w:val="2"/>
        </w:numPr>
        <w:autoSpaceDE w:val="0"/>
        <w:autoSpaceDN w:val="0"/>
        <w:adjustRightInd w:val="0"/>
      </w:pPr>
      <w:r>
        <w:t>Does the topic reflect any kind of intercommunication between members?</w:t>
      </w:r>
      <w:r w:rsidRPr="00A94232">
        <w:t xml:space="preserve"> </w:t>
      </w:r>
      <w:r>
        <w:t>Is there special slang the members use to communicate with each other?</w:t>
      </w:r>
    </w:p>
    <w:p w:rsidR="00A94232" w:rsidRDefault="00A94232" w:rsidP="00A94232">
      <w:pPr>
        <w:pStyle w:val="ListParagraph"/>
        <w:numPr>
          <w:ilvl w:val="0"/>
          <w:numId w:val="2"/>
        </w:numPr>
        <w:autoSpaceDE w:val="0"/>
        <w:autoSpaceDN w:val="0"/>
        <w:adjustRightInd w:val="0"/>
      </w:pPr>
      <w:r>
        <w:t xml:space="preserve">Does this topic hold importance for today? If so, what lessons does it impart to current engineering students and faculty? </w:t>
      </w:r>
    </w:p>
    <w:p w:rsidR="00A94232" w:rsidRDefault="00A94232" w:rsidP="00A94232">
      <w:pPr>
        <w:pStyle w:val="ListParagraph"/>
        <w:numPr>
          <w:ilvl w:val="0"/>
          <w:numId w:val="2"/>
        </w:numPr>
        <w:autoSpaceDE w:val="0"/>
        <w:autoSpaceDN w:val="0"/>
        <w:adjustRightInd w:val="0"/>
      </w:pPr>
      <w:r>
        <w:t xml:space="preserve">Does this topic have any impact on what it means to be a global citizen and professional within engineering? </w:t>
      </w:r>
    </w:p>
    <w:p w:rsidR="00461FD4" w:rsidRDefault="00461FD4" w:rsidP="00461FD4">
      <w:pPr>
        <w:autoSpaceDE w:val="0"/>
        <w:autoSpaceDN w:val="0"/>
        <w:adjustRightInd w:val="0"/>
      </w:pPr>
    </w:p>
    <w:p w:rsidR="00461FD4" w:rsidRPr="00461FD4" w:rsidRDefault="00461FD4" w:rsidP="00461FD4">
      <w:pPr>
        <w:autoSpaceDE w:val="0"/>
        <w:autoSpaceDN w:val="0"/>
        <w:adjustRightInd w:val="0"/>
      </w:pPr>
      <w:r w:rsidRPr="00461FD4">
        <w:t>Your paper will show</w:t>
      </w:r>
      <w:r w:rsidR="00126E82">
        <w:t xml:space="preserve"> its reader how you came to your</w:t>
      </w:r>
      <w:r w:rsidRPr="00461FD4">
        <w:t xml:space="preserve"> concl</w:t>
      </w:r>
      <w:r>
        <w:t xml:space="preserve">usion using </w:t>
      </w:r>
      <w:r w:rsidRPr="00461FD4">
        <w:t xml:space="preserve">particular sources. </w:t>
      </w:r>
      <w:r>
        <w:t xml:space="preserve">The point of this assignment </w:t>
      </w:r>
      <w:r w:rsidRPr="00461FD4">
        <w:t>is to get you looking at primary/secondary material, deciding which is c</w:t>
      </w:r>
      <w:r>
        <w:t xml:space="preserve">redible, and which is useful in </w:t>
      </w:r>
      <w:r w:rsidRPr="00461FD4">
        <w:t>forming a coherent thesis and an interesting</w:t>
      </w:r>
      <w:r w:rsidR="00E62D57">
        <w:t xml:space="preserve"> research</w:t>
      </w:r>
      <w:r w:rsidRPr="00461FD4">
        <w:t xml:space="preserve"> paper.</w:t>
      </w:r>
    </w:p>
    <w:p w:rsidR="00461FD4" w:rsidRDefault="00461FD4" w:rsidP="00D06AF8"/>
    <w:p w:rsidR="00126E82" w:rsidRDefault="00126E82" w:rsidP="00D06AF8">
      <w:r w:rsidRPr="00063270">
        <w:rPr>
          <w:b/>
        </w:rPr>
        <w:t>Requirements:</w:t>
      </w:r>
      <w:r>
        <w:rPr>
          <w:b/>
        </w:rPr>
        <w:t xml:space="preserve"> </w:t>
      </w:r>
      <w:r>
        <w:t>As a class, we will visit the Purdue archives in the HSEE library on Tuesday, September 23</w:t>
      </w:r>
      <w:r w:rsidRPr="00126E82">
        <w:rPr>
          <w:vertAlign w:val="superscript"/>
        </w:rPr>
        <w:t>rd</w:t>
      </w:r>
      <w:r>
        <w:t xml:space="preserve">. This will be your formal introduction to the archives, although we will spend time in class learning how to search through the e-archives as well. </w:t>
      </w:r>
      <w:r w:rsidRPr="00EA7461">
        <w:t xml:space="preserve">During Weeks 6 and 7 (Sept. 29-Oct. 3 and Oct. 6-10), you will also be visiting the archives in your groups with me during </w:t>
      </w:r>
      <w:r w:rsidRPr="00EA7461">
        <w:lastRenderedPageBreak/>
        <w:t xml:space="preserve">your scheduled conference time. </w:t>
      </w:r>
      <w:r>
        <w:t>You’re welcome to schedule additional research time at the archives with your group if you want</w:t>
      </w:r>
      <w:r w:rsidR="00F249A3">
        <w:t xml:space="preserve">. I’ll explain how to schedule this and how to request the archival librarians to pull particular collections for your visits. </w:t>
      </w:r>
    </w:p>
    <w:p w:rsidR="004A6AF8" w:rsidRDefault="004A6AF8" w:rsidP="00D06AF8"/>
    <w:p w:rsidR="004A6AF8" w:rsidRDefault="004A6AF8" w:rsidP="00D06AF8">
      <w:r>
        <w:rPr>
          <w:i/>
        </w:rPr>
        <w:t>Group Proposal</w:t>
      </w:r>
    </w:p>
    <w:p w:rsidR="004A6AF8" w:rsidRPr="004A6AF8" w:rsidRDefault="004A6AF8" w:rsidP="004A6AF8">
      <w:pPr>
        <w:autoSpaceDE w:val="0"/>
        <w:autoSpaceDN w:val="0"/>
        <w:adjustRightInd w:val="0"/>
      </w:pPr>
      <w:r>
        <w:t>By 5PM on Friday, September 26</w:t>
      </w:r>
      <w:r w:rsidRPr="004A6AF8">
        <w:rPr>
          <w:vertAlign w:val="superscript"/>
        </w:rPr>
        <w:t>th</w:t>
      </w:r>
      <w:r>
        <w:t>, one member of your group will upload a short proposal (</w:t>
      </w:r>
      <w:r w:rsidR="00C93B72">
        <w:t xml:space="preserve">1 </w:t>
      </w:r>
      <w:r w:rsidR="00C93B72" w:rsidRPr="00EA7461">
        <w:t>double-spaced page</w:t>
      </w:r>
      <w:r w:rsidRPr="00EA7461">
        <w:t xml:space="preserve">) to Blackboard detailing the topic your group would like to investigate and why. You will </w:t>
      </w:r>
      <w:r w:rsidR="00455556" w:rsidRPr="00EA7461">
        <w:t xml:space="preserve">receive </w:t>
      </w:r>
      <w:r w:rsidR="00EA7461" w:rsidRPr="00EA7461">
        <w:t xml:space="preserve">feedback from me on your proposal to help guide you in composing your </w:t>
      </w:r>
      <w:r w:rsidR="005E0B17">
        <w:t xml:space="preserve">research paper. </w:t>
      </w:r>
    </w:p>
    <w:p w:rsidR="004A6AF8" w:rsidRPr="004A6AF8" w:rsidRDefault="004A6AF8" w:rsidP="00D06AF8"/>
    <w:p w:rsidR="007F4F31" w:rsidRDefault="00C93B72">
      <w:r>
        <w:rPr>
          <w:i/>
        </w:rPr>
        <w:t>Reflective Essay</w:t>
      </w:r>
    </w:p>
    <w:p w:rsidR="002C10FE" w:rsidRDefault="002C10FE">
      <w:r>
        <w:t>Each individual person will submit a reflective 1 ½ -2 page reflective essay that explains your individual and group research</w:t>
      </w:r>
      <w:r w:rsidR="000E39A6">
        <w:t xml:space="preserve"> and writing</w:t>
      </w:r>
      <w:r>
        <w:t xml:space="preserve"> process and experiences with the archives. </w:t>
      </w:r>
    </w:p>
    <w:p w:rsidR="00B63D20" w:rsidRDefault="00B63D20"/>
    <w:p w:rsidR="00B63D20" w:rsidRPr="00B63D20" w:rsidRDefault="00B63D20">
      <w:pPr>
        <w:rPr>
          <w:i/>
        </w:rPr>
      </w:pPr>
      <w:r w:rsidRPr="00B63D20">
        <w:rPr>
          <w:i/>
        </w:rPr>
        <w:t xml:space="preserve">Team Performance Review </w:t>
      </w:r>
    </w:p>
    <w:p w:rsidR="00B63D20" w:rsidRDefault="00B63D20">
      <w:r w:rsidRPr="00B63D20">
        <w:t>You will all individually submit a team performance review evaluation</w:t>
      </w:r>
      <w:r>
        <w:t xml:space="preserve"> with your final draft. </w:t>
      </w:r>
    </w:p>
    <w:p w:rsidR="007F4F31" w:rsidRDefault="007F4F31"/>
    <w:p w:rsidR="002C10FE" w:rsidRDefault="007F4F31">
      <w:r w:rsidRPr="00063270">
        <w:rPr>
          <w:b/>
        </w:rPr>
        <w:t>Goals:</w:t>
      </w:r>
      <w:r>
        <w:t xml:space="preserve"> This project aims to</w:t>
      </w:r>
      <w:r w:rsidR="002C10FE">
        <w:t xml:space="preserve"> help you </w:t>
      </w:r>
    </w:p>
    <w:p w:rsidR="002C10FE" w:rsidRPr="002C10FE" w:rsidRDefault="002C10FE" w:rsidP="002C10FE">
      <w:pPr>
        <w:pStyle w:val="ListParagraph"/>
        <w:numPr>
          <w:ilvl w:val="0"/>
          <w:numId w:val="3"/>
        </w:numPr>
        <w:autoSpaceDE w:val="0"/>
        <w:autoSpaceDN w:val="0"/>
        <w:adjustRightInd w:val="0"/>
      </w:pPr>
      <w:r w:rsidRPr="002C10FE">
        <w:t>To gain experience using the Purdue Libraries and their online databases</w:t>
      </w:r>
    </w:p>
    <w:p w:rsidR="002C10FE" w:rsidRPr="002C10FE" w:rsidRDefault="002C10FE" w:rsidP="002C10FE">
      <w:pPr>
        <w:pStyle w:val="ListParagraph"/>
        <w:numPr>
          <w:ilvl w:val="0"/>
          <w:numId w:val="3"/>
        </w:numPr>
        <w:autoSpaceDE w:val="0"/>
        <w:autoSpaceDN w:val="0"/>
        <w:adjustRightInd w:val="0"/>
      </w:pPr>
      <w:r w:rsidRPr="002C10FE">
        <w:t>To understand how vast the holdings are in the Purdue Libraries</w:t>
      </w:r>
    </w:p>
    <w:p w:rsidR="002C10FE" w:rsidRDefault="002C10FE" w:rsidP="002C10FE">
      <w:pPr>
        <w:pStyle w:val="ListParagraph"/>
        <w:numPr>
          <w:ilvl w:val="0"/>
          <w:numId w:val="3"/>
        </w:numPr>
        <w:autoSpaceDE w:val="0"/>
        <w:autoSpaceDN w:val="0"/>
        <w:adjustRightInd w:val="0"/>
      </w:pPr>
      <w:r w:rsidRPr="002C10FE">
        <w:t>To understand the concept of discourse community</w:t>
      </w:r>
    </w:p>
    <w:p w:rsidR="002C10FE" w:rsidRPr="002C10FE" w:rsidRDefault="002C10FE" w:rsidP="002C10FE">
      <w:pPr>
        <w:pStyle w:val="ListParagraph"/>
        <w:numPr>
          <w:ilvl w:val="0"/>
          <w:numId w:val="3"/>
        </w:numPr>
        <w:autoSpaceDE w:val="0"/>
        <w:autoSpaceDN w:val="0"/>
        <w:adjustRightInd w:val="0"/>
      </w:pPr>
      <w:r>
        <w:t xml:space="preserve">To practice the processes of appraisal, selection, retention, and collaboration  </w:t>
      </w:r>
    </w:p>
    <w:p w:rsidR="002C10FE" w:rsidRPr="002C10FE" w:rsidRDefault="002C10FE" w:rsidP="002C10FE">
      <w:pPr>
        <w:pStyle w:val="ListParagraph"/>
        <w:numPr>
          <w:ilvl w:val="0"/>
          <w:numId w:val="3"/>
        </w:numPr>
        <w:autoSpaceDE w:val="0"/>
        <w:autoSpaceDN w:val="0"/>
        <w:adjustRightInd w:val="0"/>
      </w:pPr>
      <w:r w:rsidRPr="002C10FE">
        <w:t>To understand the difference between primary and secondary source material</w:t>
      </w:r>
    </w:p>
    <w:p w:rsidR="002C10FE" w:rsidRPr="002C10FE" w:rsidRDefault="002C10FE" w:rsidP="002C10FE">
      <w:pPr>
        <w:pStyle w:val="ListParagraph"/>
        <w:numPr>
          <w:ilvl w:val="0"/>
          <w:numId w:val="3"/>
        </w:numPr>
        <w:autoSpaceDE w:val="0"/>
        <w:autoSpaceDN w:val="0"/>
        <w:adjustRightInd w:val="0"/>
      </w:pPr>
      <w:r w:rsidRPr="002C10FE">
        <w:t>To get some familiarity working with archival material</w:t>
      </w:r>
    </w:p>
    <w:p w:rsidR="002C10FE" w:rsidRPr="002C10FE" w:rsidRDefault="002C10FE" w:rsidP="002C10FE">
      <w:pPr>
        <w:pStyle w:val="ListParagraph"/>
        <w:numPr>
          <w:ilvl w:val="0"/>
          <w:numId w:val="3"/>
        </w:numPr>
        <w:autoSpaceDE w:val="0"/>
        <w:autoSpaceDN w:val="0"/>
        <w:adjustRightInd w:val="0"/>
      </w:pPr>
      <w:r w:rsidRPr="002C10FE">
        <w:t>To write for specific audiences</w:t>
      </w:r>
    </w:p>
    <w:p w:rsidR="002C10FE" w:rsidRPr="002C10FE" w:rsidRDefault="002C10FE" w:rsidP="002C10FE">
      <w:pPr>
        <w:pStyle w:val="ListParagraph"/>
        <w:numPr>
          <w:ilvl w:val="0"/>
          <w:numId w:val="3"/>
        </w:numPr>
        <w:autoSpaceDE w:val="0"/>
        <w:autoSpaceDN w:val="0"/>
        <w:adjustRightInd w:val="0"/>
      </w:pPr>
      <w:r w:rsidRPr="002C10FE">
        <w:t>To write for a specific purpose</w:t>
      </w:r>
    </w:p>
    <w:p w:rsidR="002C10FE" w:rsidRPr="002C10FE" w:rsidRDefault="002C10FE" w:rsidP="002C10FE">
      <w:pPr>
        <w:pStyle w:val="ListParagraph"/>
        <w:numPr>
          <w:ilvl w:val="0"/>
          <w:numId w:val="3"/>
        </w:numPr>
        <w:autoSpaceDE w:val="0"/>
        <w:autoSpaceDN w:val="0"/>
        <w:adjustRightInd w:val="0"/>
      </w:pPr>
      <w:r w:rsidRPr="002C10FE">
        <w:t>To practice framing source information</w:t>
      </w:r>
    </w:p>
    <w:p w:rsidR="002C10FE" w:rsidRPr="002C10FE" w:rsidRDefault="002C10FE" w:rsidP="002C10FE">
      <w:pPr>
        <w:pStyle w:val="ListParagraph"/>
        <w:numPr>
          <w:ilvl w:val="0"/>
          <w:numId w:val="3"/>
        </w:numPr>
        <w:autoSpaceDE w:val="0"/>
        <w:autoSpaceDN w:val="0"/>
        <w:adjustRightInd w:val="0"/>
      </w:pPr>
      <w:r w:rsidRPr="002C10FE">
        <w:t>To practice documenting and citing sources</w:t>
      </w:r>
    </w:p>
    <w:p w:rsidR="002C10FE" w:rsidRDefault="002C10FE" w:rsidP="002C10FE">
      <w:pPr>
        <w:pStyle w:val="ListParagraph"/>
        <w:numPr>
          <w:ilvl w:val="0"/>
          <w:numId w:val="3"/>
        </w:numPr>
        <w:autoSpaceDE w:val="0"/>
        <w:autoSpaceDN w:val="0"/>
        <w:adjustRightInd w:val="0"/>
      </w:pPr>
      <w:r w:rsidRPr="002C10FE">
        <w:t xml:space="preserve">To practice using various documentation tools </w:t>
      </w:r>
    </w:p>
    <w:p w:rsidR="00063270" w:rsidRDefault="00063270"/>
    <w:p w:rsidR="008D05DB" w:rsidRDefault="008D05DB" w:rsidP="00063270">
      <w:r w:rsidRPr="004F0CF2">
        <w:rPr>
          <w:b/>
        </w:rPr>
        <w:t>Pertinent Resources:</w:t>
      </w:r>
      <w:r w:rsidR="00B63D20">
        <w:t xml:space="preserve"> Driscoll, Swales, Winsor, and Steedman </w:t>
      </w:r>
    </w:p>
    <w:p w:rsidR="008D05DB" w:rsidRDefault="008D05DB" w:rsidP="00063270"/>
    <w:p w:rsidR="00063270" w:rsidRDefault="00063270" w:rsidP="00063270">
      <w:r w:rsidRPr="004F0CF2">
        <w:rPr>
          <w:b/>
        </w:rPr>
        <w:t>Worth:</w:t>
      </w:r>
      <w:r w:rsidR="00B63D20">
        <w:t xml:space="preserve"> 2</w:t>
      </w:r>
      <w:r w:rsidR="00DF5AF9">
        <w:t>0%</w:t>
      </w:r>
      <w:r>
        <w:t xml:space="preserve"> </w:t>
      </w:r>
    </w:p>
    <w:p w:rsidR="00B63D20" w:rsidRDefault="00B63D20" w:rsidP="00063270"/>
    <w:p w:rsidR="00B63D20" w:rsidRDefault="00B63D20" w:rsidP="00B63D20">
      <w:r>
        <w:rPr>
          <w:b/>
        </w:rPr>
        <w:t xml:space="preserve">Length: </w:t>
      </w:r>
      <w:r w:rsidR="00121C36">
        <w:t>16-20</w:t>
      </w:r>
      <w:r>
        <w:t xml:space="preserve"> pages (4 pages</w:t>
      </w:r>
      <w:r w:rsidR="00A90909">
        <w:t xml:space="preserve"> minimum</w:t>
      </w:r>
      <w:r>
        <w:t xml:space="preserve"> per person) </w:t>
      </w:r>
    </w:p>
    <w:p w:rsidR="00063270" w:rsidRDefault="00063270" w:rsidP="00063270"/>
    <w:p w:rsidR="00063270" w:rsidRPr="00DF5AF9" w:rsidRDefault="00DF5AF9" w:rsidP="00063270">
      <w:r>
        <w:rPr>
          <w:b/>
        </w:rPr>
        <w:t>Draft due</w:t>
      </w:r>
      <w:r w:rsidR="00BF735E">
        <w:rPr>
          <w:b/>
        </w:rPr>
        <w:t xml:space="preserve">: </w:t>
      </w:r>
      <w:r w:rsidR="00B63D20">
        <w:t>Monday, October 6</w:t>
      </w:r>
      <w:r w:rsidR="00B63D20" w:rsidRPr="00B63D20">
        <w:rPr>
          <w:vertAlign w:val="superscript"/>
        </w:rPr>
        <w:t>th</w:t>
      </w:r>
      <w:r w:rsidR="00B63D20">
        <w:t xml:space="preserve"> </w:t>
      </w:r>
    </w:p>
    <w:p w:rsidR="00B63D20" w:rsidRDefault="00F6729B" w:rsidP="00B63D20">
      <w:r>
        <w:t>*Each group will</w:t>
      </w:r>
      <w:r w:rsidR="00B303B0">
        <w:t xml:space="preserve"> submit at least a</w:t>
      </w:r>
      <w:r w:rsidR="00100527">
        <w:t>n</w:t>
      </w:r>
      <w:r w:rsidR="00B303B0">
        <w:t xml:space="preserve"> 8</w:t>
      </w:r>
      <w:r w:rsidR="00B63D20">
        <w:t>-10 page draft to Blackboard by class</w:t>
      </w:r>
      <w:r>
        <w:t xml:space="preserve"> for peer review. </w:t>
      </w:r>
    </w:p>
    <w:p w:rsidR="00B63D20" w:rsidRDefault="00B63D20" w:rsidP="00B63D20"/>
    <w:p w:rsidR="00B63D20" w:rsidRDefault="00B63D20" w:rsidP="00B63D20">
      <w:r>
        <w:rPr>
          <w:b/>
        </w:rPr>
        <w:t>Final draft with reflective essay</w:t>
      </w:r>
      <w:r w:rsidRPr="004F0CF2">
        <w:rPr>
          <w:b/>
        </w:rPr>
        <w:t xml:space="preserve"> due:</w:t>
      </w:r>
      <w:r>
        <w:rPr>
          <w:b/>
        </w:rPr>
        <w:t xml:space="preserve"> </w:t>
      </w:r>
      <w:r w:rsidR="00ED3BB7">
        <w:t>Monday, October 20</w:t>
      </w:r>
      <w:r w:rsidRPr="00646A13">
        <w:rPr>
          <w:vertAlign w:val="superscript"/>
        </w:rPr>
        <w:t>th</w:t>
      </w:r>
      <w:r>
        <w:t xml:space="preserve"> by 5:00 PM</w:t>
      </w:r>
    </w:p>
    <w:p w:rsidR="00063270" w:rsidRDefault="00B63D20">
      <w:r>
        <w:t xml:space="preserve">*Have one person upload the group’s final draft to Blackboard. Individually, you will upload your reflective essay and team performance review to Blackboard. </w:t>
      </w:r>
    </w:p>
    <w:sectPr w:rsidR="00063270" w:rsidSect="00D06AF8">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97070" w:rsidRDefault="00B97070" w:rsidP="00043D37">
      <w:r>
        <w:separator/>
      </w:r>
    </w:p>
  </w:endnote>
  <w:endnote w:type="continuationSeparator" w:id="0">
    <w:p w:rsidR="00B97070" w:rsidRDefault="00B97070" w:rsidP="00043D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3D37" w:rsidRDefault="00043D37">
    <w:pPr>
      <w:pStyle w:val="Footer"/>
    </w:pPr>
    <w:r>
      <w:t>Mary McCall</w:t>
    </w:r>
    <w:r>
      <w:ptab w:relativeTo="margin" w:alignment="center" w:leader="none"/>
    </w:r>
    <w:r>
      <w:t>ENGL 106</w:t>
    </w:r>
    <w:r>
      <w:ptab w:relativeTo="margin" w:alignment="right" w:leader="none"/>
    </w:r>
    <w:r>
      <w:t>Fall 2014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97070" w:rsidRDefault="00B97070" w:rsidP="00043D37">
      <w:r>
        <w:separator/>
      </w:r>
    </w:p>
  </w:footnote>
  <w:footnote w:type="continuationSeparator" w:id="0">
    <w:p w:rsidR="00B97070" w:rsidRDefault="00B97070" w:rsidP="00043D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6B7830"/>
    <w:multiLevelType w:val="hybridMultilevel"/>
    <w:tmpl w:val="3B965768"/>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 w15:restartNumberingAfterBreak="0">
    <w:nsid w:val="2ABE64E6"/>
    <w:multiLevelType w:val="hybridMultilevel"/>
    <w:tmpl w:val="424830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33D18EB"/>
    <w:multiLevelType w:val="hybridMultilevel"/>
    <w:tmpl w:val="8376B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2623"/>
    <w:rsid w:val="00014261"/>
    <w:rsid w:val="00043D37"/>
    <w:rsid w:val="00063270"/>
    <w:rsid w:val="00064C0A"/>
    <w:rsid w:val="000758B5"/>
    <w:rsid w:val="000D2C81"/>
    <w:rsid w:val="000E39A6"/>
    <w:rsid w:val="000E3A22"/>
    <w:rsid w:val="00100527"/>
    <w:rsid w:val="00121C36"/>
    <w:rsid w:val="001242D8"/>
    <w:rsid w:val="0012493B"/>
    <w:rsid w:val="00126E82"/>
    <w:rsid w:val="00181DD6"/>
    <w:rsid w:val="00194597"/>
    <w:rsid w:val="001F229F"/>
    <w:rsid w:val="00282967"/>
    <w:rsid w:val="002C10FE"/>
    <w:rsid w:val="002F5E8C"/>
    <w:rsid w:val="003D41D0"/>
    <w:rsid w:val="003D4A04"/>
    <w:rsid w:val="004457DD"/>
    <w:rsid w:val="00455556"/>
    <w:rsid w:val="00457B05"/>
    <w:rsid w:val="00461FD4"/>
    <w:rsid w:val="0049275B"/>
    <w:rsid w:val="004A2D49"/>
    <w:rsid w:val="004A6AF8"/>
    <w:rsid w:val="004E73B0"/>
    <w:rsid w:val="005D6023"/>
    <w:rsid w:val="005E0B17"/>
    <w:rsid w:val="006456B2"/>
    <w:rsid w:val="00682CF6"/>
    <w:rsid w:val="006A5A95"/>
    <w:rsid w:val="006C6B02"/>
    <w:rsid w:val="006E648A"/>
    <w:rsid w:val="006E748C"/>
    <w:rsid w:val="00762225"/>
    <w:rsid w:val="007645D9"/>
    <w:rsid w:val="007C2623"/>
    <w:rsid w:val="007F4F31"/>
    <w:rsid w:val="00827C3E"/>
    <w:rsid w:val="00830580"/>
    <w:rsid w:val="00837658"/>
    <w:rsid w:val="008A189A"/>
    <w:rsid w:val="008C009D"/>
    <w:rsid w:val="008C3C57"/>
    <w:rsid w:val="008D05DB"/>
    <w:rsid w:val="008D0927"/>
    <w:rsid w:val="008E03FD"/>
    <w:rsid w:val="0090592A"/>
    <w:rsid w:val="00981EB1"/>
    <w:rsid w:val="009D4271"/>
    <w:rsid w:val="00A14179"/>
    <w:rsid w:val="00A173BA"/>
    <w:rsid w:val="00A90909"/>
    <w:rsid w:val="00A94232"/>
    <w:rsid w:val="00AA285C"/>
    <w:rsid w:val="00AC4783"/>
    <w:rsid w:val="00B303B0"/>
    <w:rsid w:val="00B35E35"/>
    <w:rsid w:val="00B44CBF"/>
    <w:rsid w:val="00B51DDB"/>
    <w:rsid w:val="00B63D20"/>
    <w:rsid w:val="00B92D02"/>
    <w:rsid w:val="00B97070"/>
    <w:rsid w:val="00BA763C"/>
    <w:rsid w:val="00BE0522"/>
    <w:rsid w:val="00BF735E"/>
    <w:rsid w:val="00C93B72"/>
    <w:rsid w:val="00CA104A"/>
    <w:rsid w:val="00D06AF8"/>
    <w:rsid w:val="00D26BC1"/>
    <w:rsid w:val="00D3425B"/>
    <w:rsid w:val="00D5476E"/>
    <w:rsid w:val="00D83B8C"/>
    <w:rsid w:val="00DA1F06"/>
    <w:rsid w:val="00DE5264"/>
    <w:rsid w:val="00DF5AF9"/>
    <w:rsid w:val="00E17356"/>
    <w:rsid w:val="00E62D57"/>
    <w:rsid w:val="00EA7461"/>
    <w:rsid w:val="00EB2E1E"/>
    <w:rsid w:val="00ED3BB7"/>
    <w:rsid w:val="00ED5658"/>
    <w:rsid w:val="00F2242C"/>
    <w:rsid w:val="00F249A3"/>
    <w:rsid w:val="00F47003"/>
    <w:rsid w:val="00F50267"/>
    <w:rsid w:val="00F60F6F"/>
    <w:rsid w:val="00F60FC8"/>
    <w:rsid w:val="00F6729B"/>
    <w:rsid w:val="00FB23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AD2B74F-4CAE-4C8F-A108-78465BE9D5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6E748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6AF8"/>
    <w:pPr>
      <w:ind w:left="720"/>
      <w:contextualSpacing/>
    </w:pPr>
  </w:style>
  <w:style w:type="paragraph" w:styleId="Header">
    <w:name w:val="header"/>
    <w:basedOn w:val="Normal"/>
    <w:link w:val="HeaderChar"/>
    <w:uiPriority w:val="99"/>
    <w:semiHidden/>
    <w:unhideWhenUsed/>
    <w:rsid w:val="00043D37"/>
    <w:pPr>
      <w:tabs>
        <w:tab w:val="center" w:pos="4680"/>
        <w:tab w:val="right" w:pos="9360"/>
      </w:tabs>
    </w:pPr>
  </w:style>
  <w:style w:type="character" w:customStyle="1" w:styleId="HeaderChar">
    <w:name w:val="Header Char"/>
    <w:basedOn w:val="DefaultParagraphFont"/>
    <w:link w:val="Header"/>
    <w:uiPriority w:val="99"/>
    <w:semiHidden/>
    <w:rsid w:val="00043D37"/>
    <w:rPr>
      <w:sz w:val="24"/>
      <w:szCs w:val="24"/>
    </w:rPr>
  </w:style>
  <w:style w:type="paragraph" w:styleId="Footer">
    <w:name w:val="footer"/>
    <w:basedOn w:val="Normal"/>
    <w:link w:val="FooterChar"/>
    <w:uiPriority w:val="99"/>
    <w:semiHidden/>
    <w:unhideWhenUsed/>
    <w:rsid w:val="00043D37"/>
    <w:pPr>
      <w:tabs>
        <w:tab w:val="center" w:pos="4680"/>
        <w:tab w:val="right" w:pos="9360"/>
      </w:tabs>
    </w:pPr>
  </w:style>
  <w:style w:type="character" w:customStyle="1" w:styleId="FooterChar">
    <w:name w:val="Footer Char"/>
    <w:basedOn w:val="DefaultParagraphFont"/>
    <w:link w:val="Footer"/>
    <w:uiPriority w:val="99"/>
    <w:semiHidden/>
    <w:rsid w:val="00043D37"/>
    <w:rPr>
      <w:sz w:val="24"/>
      <w:szCs w:val="24"/>
    </w:rPr>
  </w:style>
  <w:style w:type="paragraph" w:styleId="BalloonText">
    <w:name w:val="Balloon Text"/>
    <w:basedOn w:val="Normal"/>
    <w:link w:val="BalloonTextChar"/>
    <w:uiPriority w:val="99"/>
    <w:semiHidden/>
    <w:unhideWhenUsed/>
    <w:rsid w:val="00043D37"/>
    <w:rPr>
      <w:rFonts w:ascii="Tahoma" w:hAnsi="Tahoma" w:cs="Tahoma"/>
      <w:sz w:val="16"/>
      <w:szCs w:val="16"/>
    </w:rPr>
  </w:style>
  <w:style w:type="character" w:customStyle="1" w:styleId="BalloonTextChar">
    <w:name w:val="Balloon Text Char"/>
    <w:basedOn w:val="DefaultParagraphFont"/>
    <w:link w:val="BalloonText"/>
    <w:uiPriority w:val="99"/>
    <w:semiHidden/>
    <w:rsid w:val="00043D37"/>
    <w:rPr>
      <w:rFonts w:ascii="Tahoma" w:hAnsi="Tahoma" w:cs="Tahoma"/>
      <w:sz w:val="16"/>
      <w:szCs w:val="16"/>
    </w:rPr>
  </w:style>
  <w:style w:type="character" w:styleId="CommentReference">
    <w:name w:val="annotation reference"/>
    <w:basedOn w:val="DefaultParagraphFont"/>
    <w:uiPriority w:val="99"/>
    <w:semiHidden/>
    <w:unhideWhenUsed/>
    <w:rsid w:val="00F60FC8"/>
    <w:rPr>
      <w:sz w:val="16"/>
      <w:szCs w:val="16"/>
    </w:rPr>
  </w:style>
  <w:style w:type="paragraph" w:styleId="CommentText">
    <w:name w:val="annotation text"/>
    <w:basedOn w:val="Normal"/>
    <w:link w:val="CommentTextChar"/>
    <w:uiPriority w:val="99"/>
    <w:semiHidden/>
    <w:unhideWhenUsed/>
    <w:rsid w:val="00F60FC8"/>
    <w:rPr>
      <w:sz w:val="20"/>
      <w:szCs w:val="20"/>
    </w:rPr>
  </w:style>
  <w:style w:type="character" w:customStyle="1" w:styleId="CommentTextChar">
    <w:name w:val="Comment Text Char"/>
    <w:basedOn w:val="DefaultParagraphFont"/>
    <w:link w:val="CommentText"/>
    <w:uiPriority w:val="99"/>
    <w:semiHidden/>
    <w:rsid w:val="00F60FC8"/>
  </w:style>
  <w:style w:type="paragraph" w:styleId="CommentSubject">
    <w:name w:val="annotation subject"/>
    <w:basedOn w:val="CommentText"/>
    <w:next w:val="CommentText"/>
    <w:link w:val="CommentSubjectChar"/>
    <w:uiPriority w:val="99"/>
    <w:semiHidden/>
    <w:unhideWhenUsed/>
    <w:rsid w:val="00F60FC8"/>
    <w:rPr>
      <w:b/>
      <w:bCs/>
    </w:rPr>
  </w:style>
  <w:style w:type="character" w:customStyle="1" w:styleId="CommentSubjectChar">
    <w:name w:val="Comment Subject Char"/>
    <w:basedOn w:val="CommentTextChar"/>
    <w:link w:val="CommentSubject"/>
    <w:uiPriority w:val="99"/>
    <w:semiHidden/>
    <w:rsid w:val="00F60FC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732</Words>
  <Characters>4174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McCall, Mary A</dc:creator>
  <cp:lastModifiedBy>Mary McCall</cp:lastModifiedBy>
  <cp:revision>2</cp:revision>
  <dcterms:created xsi:type="dcterms:W3CDTF">2016-07-31T18:19:00Z</dcterms:created>
  <dcterms:modified xsi:type="dcterms:W3CDTF">2016-07-31T18:19:00Z</dcterms:modified>
</cp:coreProperties>
</file>